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71" w:rsidRPr="00471DA8" w:rsidRDefault="008C6371" w:rsidP="008C63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C6371">
        <w:rPr>
          <w:rFonts w:ascii="Times New Roman" w:hAnsi="Times New Roman" w:cs="Times New Roman"/>
          <w:b/>
          <w:sz w:val="36"/>
          <w:szCs w:val="36"/>
        </w:rPr>
        <w:t xml:space="preserve">График проведения ГКУСО РО </w:t>
      </w:r>
      <w:proofErr w:type="spellStart"/>
      <w:r w:rsidRPr="008C6371">
        <w:rPr>
          <w:rFonts w:ascii="Times New Roman" w:hAnsi="Times New Roman" w:cs="Times New Roman"/>
          <w:b/>
          <w:sz w:val="36"/>
          <w:szCs w:val="36"/>
        </w:rPr>
        <w:t>Кочетовским</w:t>
      </w:r>
      <w:proofErr w:type="spellEnd"/>
      <w:r w:rsidRPr="008C6371">
        <w:rPr>
          <w:rFonts w:ascii="Times New Roman" w:hAnsi="Times New Roman" w:cs="Times New Roman"/>
          <w:b/>
          <w:sz w:val="36"/>
          <w:szCs w:val="36"/>
        </w:rPr>
        <w:t xml:space="preserve"> центром помощи детям</w:t>
      </w:r>
      <w:bookmarkStart w:id="0" w:name="_GoBack"/>
      <w:bookmarkEnd w:id="0"/>
      <w:r w:rsidRPr="008C6371">
        <w:rPr>
          <w:rFonts w:ascii="Times New Roman" w:hAnsi="Times New Roman" w:cs="Times New Roman"/>
          <w:b/>
          <w:sz w:val="36"/>
          <w:szCs w:val="36"/>
        </w:rPr>
        <w:br/>
      </w:r>
      <w:r w:rsidRPr="00471DA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Летней выездной школы 2025 года</w:t>
      </w:r>
    </w:p>
    <w:tbl>
      <w:tblPr>
        <w:tblW w:w="10642" w:type="dxa"/>
        <w:tblInd w:w="-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40"/>
        <w:gridCol w:w="1390"/>
        <w:gridCol w:w="3330"/>
        <w:gridCol w:w="3302"/>
      </w:tblGrid>
      <w:tr w:rsidR="008C6371" w:rsidRPr="008C6371" w:rsidTr="00043CD7">
        <w:trPr>
          <w:trHeight w:val="1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№</w:t>
            </w:r>
            <w:r w:rsidRPr="008C6371">
              <w:br/>
            </w:r>
            <w:proofErr w:type="gramStart"/>
            <w:r w:rsidRPr="008C6371">
              <w:t>п</w:t>
            </w:r>
            <w:proofErr w:type="gramEnd"/>
            <w:r w:rsidRPr="008C6371"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Наименование</w:t>
            </w:r>
            <w:r w:rsidRPr="008C6371">
              <w:br/>
              <w:t>учреждения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Дата</w:t>
            </w:r>
            <w:r w:rsidRPr="008C6371">
              <w:br/>
              <w:t>проведения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Место проведения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Ф.И.О. и контактный</w:t>
            </w:r>
            <w:r w:rsidRPr="008C6371">
              <w:br/>
              <w:t>телефон</w:t>
            </w:r>
            <w:r w:rsidRPr="008C6371">
              <w:br/>
            </w:r>
            <w:proofErr w:type="gramStart"/>
            <w:r w:rsidRPr="008C6371">
              <w:t>ответственного</w:t>
            </w:r>
            <w:proofErr w:type="gramEnd"/>
            <w:r w:rsidRPr="008C6371">
              <w:t xml:space="preserve"> за</w:t>
            </w:r>
            <w:r w:rsidRPr="008C6371">
              <w:br/>
              <w:t>Летнюю школу</w:t>
            </w:r>
          </w:p>
        </w:tc>
      </w:tr>
      <w:tr w:rsidR="008C6371" w:rsidRPr="008C6371" w:rsidTr="00043CD7">
        <w:trPr>
          <w:trHeight w:val="17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1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ГКУСО РО</w:t>
            </w:r>
            <w:r w:rsidRPr="008C6371">
              <w:br/>
            </w:r>
            <w:proofErr w:type="spellStart"/>
            <w:r w:rsidRPr="008C6371">
              <w:t>Кочетовский</w:t>
            </w:r>
            <w:proofErr w:type="spellEnd"/>
            <w:r w:rsidRPr="008C6371">
              <w:br/>
              <w:t>центр помощи</w:t>
            </w:r>
            <w:r w:rsidRPr="008C6371">
              <w:br/>
              <w:t>детям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17.06.2025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Ростовская область,</w:t>
            </w:r>
            <w:r w:rsidRPr="008C6371">
              <w:br/>
              <w:t>Семикаракорский район,</w:t>
            </w:r>
            <w:r w:rsidRPr="008C6371">
              <w:br/>
              <w:t xml:space="preserve">ст. </w:t>
            </w:r>
            <w:proofErr w:type="spellStart"/>
            <w:r w:rsidRPr="008C6371">
              <w:t>Кочетовская</w:t>
            </w:r>
            <w:proofErr w:type="spellEnd"/>
            <w:r w:rsidRPr="008C6371">
              <w:t>, 11переулок,</w:t>
            </w:r>
            <w:r w:rsidRPr="008C6371">
              <w:br/>
              <w:t>дом 24 (ГКУСО РО</w:t>
            </w:r>
            <w:r w:rsidRPr="008C6371">
              <w:br/>
            </w:r>
            <w:proofErr w:type="spellStart"/>
            <w:r w:rsidRPr="008C6371">
              <w:t>Кочетовский</w:t>
            </w:r>
            <w:proofErr w:type="spellEnd"/>
            <w:r w:rsidRPr="008C6371">
              <w:t xml:space="preserve"> центр помощи</w:t>
            </w:r>
            <w:r w:rsidRPr="008C6371">
              <w:br/>
              <w:t>детям)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proofErr w:type="spellStart"/>
            <w:r w:rsidRPr="008C6371">
              <w:t>Лошкобанова</w:t>
            </w:r>
            <w:proofErr w:type="spellEnd"/>
            <w:r w:rsidRPr="008C6371">
              <w:t xml:space="preserve"> Н.П.,</w:t>
            </w:r>
            <w:r w:rsidRPr="008C6371">
              <w:br/>
              <w:t>Щербак С.Н.,</w:t>
            </w:r>
            <w:r w:rsidRPr="008C6371">
              <w:br/>
            </w:r>
            <w:proofErr w:type="spellStart"/>
            <w:r w:rsidRPr="008C6371">
              <w:t>Писковацкая</w:t>
            </w:r>
            <w:proofErr w:type="spellEnd"/>
            <w:r w:rsidRPr="008C6371">
              <w:t xml:space="preserve"> В.А.,</w:t>
            </w:r>
            <w:r w:rsidRPr="008C6371">
              <w:br/>
              <w:t>Быкадорова Л.Г.</w:t>
            </w:r>
            <w:r w:rsidRPr="008C6371">
              <w:br/>
              <w:t>88635623666</w:t>
            </w:r>
          </w:p>
        </w:tc>
      </w:tr>
      <w:tr w:rsidR="008C6371" w:rsidRPr="008C6371" w:rsidTr="00043CD7">
        <w:trPr>
          <w:trHeight w:val="15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2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ГКУСО РО</w:t>
            </w:r>
            <w:r w:rsidRPr="008C6371">
              <w:br/>
            </w:r>
            <w:proofErr w:type="spellStart"/>
            <w:r w:rsidRPr="008C6371">
              <w:t>Кочетовский</w:t>
            </w:r>
            <w:proofErr w:type="spellEnd"/>
            <w:r w:rsidRPr="008C6371">
              <w:br/>
              <w:t>центр помощи</w:t>
            </w:r>
            <w:r w:rsidRPr="008C6371">
              <w:br/>
              <w:t>детям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18.06.2025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Ростовская область, </w:t>
            </w:r>
            <w:proofErr w:type="spellStart"/>
            <w:proofErr w:type="gramStart"/>
            <w:r w:rsidRPr="008C6371">
              <w:t>Усть</w:t>
            </w:r>
            <w:proofErr w:type="spellEnd"/>
            <w:r w:rsidRPr="008C6371">
              <w:br/>
              <w:t>Донецкий</w:t>
            </w:r>
            <w:proofErr w:type="gramEnd"/>
            <w:r w:rsidRPr="008C6371">
              <w:t xml:space="preserve"> район, </w:t>
            </w:r>
            <w:proofErr w:type="spellStart"/>
            <w:r w:rsidRPr="008C6371">
              <w:t>п.г.т</w:t>
            </w:r>
            <w:proofErr w:type="spellEnd"/>
            <w:r w:rsidRPr="008C6371">
              <w:t xml:space="preserve">. </w:t>
            </w:r>
            <w:proofErr w:type="spellStart"/>
            <w:r w:rsidRPr="008C6371">
              <w:t>усть</w:t>
            </w:r>
            <w:proofErr w:type="spellEnd"/>
            <w:r w:rsidRPr="008C6371">
              <w:br/>
              <w:t>Донецкий, сквер «Юность»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proofErr w:type="spellStart"/>
            <w:r w:rsidRPr="008C6371">
              <w:t>Лошкобанова</w:t>
            </w:r>
            <w:proofErr w:type="spellEnd"/>
            <w:r w:rsidRPr="008C6371">
              <w:t xml:space="preserve"> Н.П.,</w:t>
            </w:r>
            <w:r w:rsidRPr="008C6371">
              <w:br/>
              <w:t>Щербак С.Н.,</w:t>
            </w:r>
            <w:r w:rsidRPr="008C6371">
              <w:br/>
            </w:r>
            <w:proofErr w:type="spellStart"/>
            <w:r w:rsidRPr="008C6371">
              <w:t>Писковацкая</w:t>
            </w:r>
            <w:proofErr w:type="spellEnd"/>
            <w:r w:rsidRPr="008C6371">
              <w:t xml:space="preserve"> В.А.,</w:t>
            </w:r>
            <w:r w:rsidRPr="008C6371">
              <w:br/>
              <w:t>Быкадорова Л.Г.</w:t>
            </w:r>
            <w:r w:rsidRPr="008C6371">
              <w:br/>
              <w:t>88635623666</w:t>
            </w:r>
          </w:p>
        </w:tc>
      </w:tr>
      <w:tr w:rsidR="008C6371" w:rsidRPr="008C6371" w:rsidTr="00043CD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3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ГКУСО РО</w:t>
            </w:r>
            <w:r w:rsidRPr="008C6371">
              <w:br/>
            </w:r>
            <w:proofErr w:type="spellStart"/>
            <w:r w:rsidRPr="008C6371">
              <w:t>Кочетовский</w:t>
            </w:r>
            <w:proofErr w:type="spellEnd"/>
            <w:r w:rsidRPr="008C6371">
              <w:br/>
              <w:t>центр помощи</w:t>
            </w:r>
            <w:r w:rsidRPr="008C6371">
              <w:br/>
              <w:t>детям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 xml:space="preserve">19.06.2025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r w:rsidRPr="008C6371">
              <w:t>Ростовская область,</w:t>
            </w:r>
            <w:r w:rsidRPr="008C6371">
              <w:br/>
              <w:t>Семикаракорский район, г.</w:t>
            </w:r>
            <w:r w:rsidRPr="008C6371">
              <w:br/>
            </w:r>
            <w:proofErr w:type="spellStart"/>
            <w:r w:rsidRPr="008C6371">
              <w:t>Семикаракорск</w:t>
            </w:r>
            <w:proofErr w:type="spellEnd"/>
            <w:r w:rsidRPr="008C6371">
              <w:t>, 1-й пер.,</w:t>
            </w:r>
            <w:r w:rsidRPr="008C6371">
              <w:br/>
              <w:t>д.123</w:t>
            </w:r>
            <w:r w:rsidRPr="008C6371">
              <w:br/>
              <w:t>ЗАО Аксинья</w:t>
            </w:r>
            <w:r w:rsidRPr="008C6371">
              <w:br/>
            </w:r>
            <w:proofErr w:type="spellStart"/>
            <w:r w:rsidRPr="008C6371">
              <w:t>Семикаракорская</w:t>
            </w:r>
            <w:proofErr w:type="spellEnd"/>
            <w:r w:rsidRPr="008C6371">
              <w:t xml:space="preserve"> керамика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1" w:rsidRPr="008C6371" w:rsidRDefault="008C6371" w:rsidP="008C6371">
            <w:proofErr w:type="spellStart"/>
            <w:r w:rsidRPr="008C6371">
              <w:t>Лошкобанова</w:t>
            </w:r>
            <w:proofErr w:type="spellEnd"/>
            <w:r w:rsidRPr="008C6371">
              <w:t xml:space="preserve"> Н.П.,</w:t>
            </w:r>
            <w:r w:rsidRPr="008C6371">
              <w:br/>
              <w:t>Щербак С.Н.,</w:t>
            </w:r>
            <w:r w:rsidRPr="008C6371">
              <w:br/>
            </w:r>
            <w:proofErr w:type="spellStart"/>
            <w:r w:rsidRPr="008C6371">
              <w:t>Писковацкая</w:t>
            </w:r>
            <w:proofErr w:type="spellEnd"/>
            <w:r w:rsidRPr="008C6371">
              <w:t xml:space="preserve"> В.А.,</w:t>
            </w:r>
            <w:r w:rsidRPr="008C6371">
              <w:br/>
              <w:t>Быкадорова Л.Г.</w:t>
            </w:r>
            <w:r w:rsidRPr="008C6371">
              <w:br/>
              <w:t>88635623666</w:t>
            </w:r>
          </w:p>
        </w:tc>
      </w:tr>
    </w:tbl>
    <w:p w:rsidR="00043CD7" w:rsidRPr="00043CD7" w:rsidRDefault="00043CD7" w:rsidP="00043CD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Информация для замещающих</w:t>
      </w:r>
      <w:r w:rsidRPr="00043CD7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семей</w:t>
      </w:r>
    </w:p>
    <w:p w:rsidR="00043CD7" w:rsidRPr="00043CD7" w:rsidRDefault="00043CD7" w:rsidP="00043CD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3CD7">
        <w:rPr>
          <w:rFonts w:ascii="Times New Roman" w:hAnsi="Times New Roman" w:cs="Times New Roman"/>
          <w:b/>
          <w:sz w:val="36"/>
          <w:szCs w:val="36"/>
          <w:u w:val="single"/>
        </w:rPr>
        <w:t>о прове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дении Выездной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Летней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школы-2025</w:t>
      </w:r>
      <w:r w:rsidRPr="00043CD7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год.</w:t>
      </w:r>
    </w:p>
    <w:p w:rsidR="00043CD7" w:rsidRPr="00043CD7" w:rsidRDefault="00043CD7" w:rsidP="00043CD7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43CD7">
        <w:rPr>
          <w:rFonts w:ascii="Times New Roman" w:hAnsi="Times New Roman" w:cs="Times New Roman"/>
          <w:sz w:val="36"/>
          <w:szCs w:val="36"/>
        </w:rPr>
        <w:t xml:space="preserve">Отдел образования Администрации Цимлянского района, выполняющий функции по опеке и попечительству в отношении несовершеннолетних сообщает, </w:t>
      </w:r>
      <w:r>
        <w:rPr>
          <w:rFonts w:ascii="Times New Roman" w:hAnsi="Times New Roman" w:cs="Times New Roman"/>
          <w:sz w:val="36"/>
          <w:szCs w:val="36"/>
        </w:rPr>
        <w:t>что в летний период 2025</w:t>
      </w:r>
      <w:r w:rsidRPr="00043CD7">
        <w:rPr>
          <w:rFonts w:ascii="Times New Roman" w:hAnsi="Times New Roman" w:cs="Times New Roman"/>
          <w:sz w:val="36"/>
          <w:szCs w:val="36"/>
        </w:rPr>
        <w:t xml:space="preserve"> года будет проводи</w:t>
      </w:r>
      <w:r>
        <w:rPr>
          <w:rFonts w:ascii="Times New Roman" w:hAnsi="Times New Roman" w:cs="Times New Roman"/>
          <w:sz w:val="36"/>
          <w:szCs w:val="36"/>
        </w:rPr>
        <w:t>ться Выездная Летняя школа -2025</w:t>
      </w:r>
      <w:r w:rsidRPr="00043CD7">
        <w:rPr>
          <w:rFonts w:ascii="Times New Roman" w:hAnsi="Times New Roman" w:cs="Times New Roman"/>
          <w:sz w:val="36"/>
          <w:szCs w:val="36"/>
        </w:rPr>
        <w:t xml:space="preserve"> на базе ГКУСО РО </w:t>
      </w:r>
      <w:proofErr w:type="spellStart"/>
      <w:r w:rsidRPr="00043CD7">
        <w:rPr>
          <w:rFonts w:ascii="Times New Roman" w:hAnsi="Times New Roman" w:cs="Times New Roman"/>
          <w:sz w:val="36"/>
          <w:szCs w:val="36"/>
        </w:rPr>
        <w:t>Кочетовского</w:t>
      </w:r>
      <w:proofErr w:type="spellEnd"/>
      <w:r w:rsidRPr="00043CD7">
        <w:rPr>
          <w:rFonts w:ascii="Times New Roman" w:hAnsi="Times New Roman" w:cs="Times New Roman"/>
          <w:sz w:val="36"/>
          <w:szCs w:val="36"/>
        </w:rPr>
        <w:t xml:space="preserve"> центра помощи детям Ростовской области.</w:t>
      </w:r>
    </w:p>
    <w:p w:rsidR="00043CD7" w:rsidRDefault="00043CD7" w:rsidP="00043CD7">
      <w:pPr>
        <w:spacing w:after="0"/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043CD7">
        <w:rPr>
          <w:rFonts w:ascii="Times New Roman" w:hAnsi="Times New Roman" w:cs="Times New Roman"/>
          <w:sz w:val="36"/>
          <w:szCs w:val="36"/>
        </w:rPr>
        <w:t>Летняя школа-мероприятие по сопровождению принимающих семей.</w:t>
      </w:r>
    </w:p>
    <w:p w:rsidR="008C6371" w:rsidRDefault="00043CD7" w:rsidP="00043CD7">
      <w:pPr>
        <w:spacing w:after="0"/>
        <w:ind w:left="-851" w:firstLine="851"/>
        <w:jc w:val="both"/>
      </w:pPr>
      <w:proofErr w:type="gramStart"/>
      <w:r w:rsidRPr="00043CD7">
        <w:rPr>
          <w:rFonts w:ascii="Times New Roman" w:hAnsi="Times New Roman" w:cs="Times New Roman"/>
          <w:sz w:val="36"/>
          <w:szCs w:val="36"/>
        </w:rPr>
        <w:t>Пригашаем</w:t>
      </w:r>
      <w:proofErr w:type="gramEnd"/>
      <w:r w:rsidRPr="00043CD7">
        <w:rPr>
          <w:rFonts w:ascii="Times New Roman" w:hAnsi="Times New Roman" w:cs="Times New Roman"/>
          <w:sz w:val="36"/>
          <w:szCs w:val="36"/>
        </w:rPr>
        <w:t xml:space="preserve"> Вас принять участие в Выездной Летн</w:t>
      </w:r>
      <w:r>
        <w:rPr>
          <w:rFonts w:ascii="Times New Roman" w:hAnsi="Times New Roman" w:cs="Times New Roman"/>
          <w:sz w:val="36"/>
          <w:szCs w:val="36"/>
        </w:rPr>
        <w:t>ей школе -2025</w:t>
      </w:r>
      <w:r w:rsidRPr="00043CD7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43CD7">
        <w:rPr>
          <w:rFonts w:ascii="Times New Roman" w:hAnsi="Times New Roman" w:cs="Times New Roman"/>
          <w:sz w:val="36"/>
          <w:szCs w:val="36"/>
        </w:rPr>
        <w:t>По всем вопросам Вам необходимо обратиться к специалистам опеки. Адрес</w:t>
      </w:r>
      <w:proofErr w:type="gramStart"/>
      <w:r w:rsidRPr="00043CD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043CD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43CD7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043CD7">
        <w:rPr>
          <w:rFonts w:ascii="Times New Roman" w:hAnsi="Times New Roman" w:cs="Times New Roman"/>
          <w:sz w:val="36"/>
          <w:szCs w:val="36"/>
        </w:rPr>
        <w:t xml:space="preserve">. Цимлянск, ул. Ленина, 24, </w:t>
      </w:r>
      <w:proofErr w:type="spellStart"/>
      <w:r w:rsidRPr="00043CD7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043CD7">
        <w:rPr>
          <w:rFonts w:ascii="Times New Roman" w:hAnsi="Times New Roman" w:cs="Times New Roman"/>
          <w:sz w:val="36"/>
          <w:szCs w:val="36"/>
        </w:rPr>
        <w:t xml:space="preserve">. 16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043CD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». </w:t>
      </w:r>
      <w:r w:rsidRPr="00043CD7">
        <w:rPr>
          <w:rFonts w:ascii="Times New Roman" w:hAnsi="Times New Roman" w:cs="Times New Roman"/>
          <w:sz w:val="36"/>
          <w:szCs w:val="36"/>
        </w:rPr>
        <w:t>Телефон 8 (86391)2-40-29</w:t>
      </w:r>
    </w:p>
    <w:sectPr w:rsidR="008C6371" w:rsidSect="00043CD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72"/>
    <w:rsid w:val="00043CD7"/>
    <w:rsid w:val="000B1FAB"/>
    <w:rsid w:val="00471DA8"/>
    <w:rsid w:val="00846B72"/>
    <w:rsid w:val="008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RIKOR_6</dc:creator>
  <cp:keywords/>
  <dc:description/>
  <cp:lastModifiedBy>RIKOR_6</cp:lastModifiedBy>
  <cp:revision>4</cp:revision>
  <dcterms:created xsi:type="dcterms:W3CDTF">2025-05-22T11:25:00Z</dcterms:created>
  <dcterms:modified xsi:type="dcterms:W3CDTF">2025-05-22T11:32:00Z</dcterms:modified>
</cp:coreProperties>
</file>